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42" w:rsidRPr="00823CE5" w:rsidRDefault="00EA0142" w:rsidP="00EA0142">
      <w:pPr>
        <w:jc w:val="both"/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1-З: Зняття з реєстрації місця проживання особи (віком понад 14 років)  за її власною згодою</w:t>
      </w:r>
    </w:p>
    <w:p w:rsidR="00EA0142" w:rsidRDefault="00EA0142" w:rsidP="00EA01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0142" w:rsidRDefault="00EA0142" w:rsidP="00EA01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0142" w:rsidRDefault="00EA0142" w:rsidP="00EA01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0142" w:rsidRPr="00823CE5" w:rsidRDefault="00EA0142" w:rsidP="00EA01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ПЕРЕЛІК ДОКУМЕНТІВ,</w:t>
      </w:r>
    </w:p>
    <w:p w:rsidR="00EA0142" w:rsidRPr="00823CE5" w:rsidRDefault="00EA0142" w:rsidP="00EA014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які треба надати:</w:t>
      </w:r>
    </w:p>
    <w:p w:rsidR="00EA0142" w:rsidRPr="00823CE5" w:rsidRDefault="00EA0142" w:rsidP="00EA0142">
      <w:pPr>
        <w:rPr>
          <w:rFonts w:ascii="Times New Roman" w:hAnsi="Times New Roman" w:cs="Times New Roman"/>
          <w:b/>
          <w:sz w:val="18"/>
          <w:szCs w:val="18"/>
        </w:rPr>
      </w:pPr>
    </w:p>
    <w:p w:rsidR="00EA0142" w:rsidRPr="00823CE5" w:rsidRDefault="00EA0142" w:rsidP="00EA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Паспорт громадянина України (тимчасове посвідчення громадянина України, посвідка на постійне проживання в Україні, посвідка на тимчасове проживання в Україні, посвідчення біженця, посвідчення особи, яка потребує додаткового захисту, посвідчення особи, якій надано тимчасовий захист);</w:t>
      </w:r>
    </w:p>
    <w:p w:rsidR="00EA0142" w:rsidRPr="00823CE5" w:rsidRDefault="00EA0142" w:rsidP="00EA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Квитанція про сплату адміністративного збору;</w:t>
      </w:r>
    </w:p>
    <w:p w:rsidR="00EA0142" w:rsidRPr="00823CE5" w:rsidRDefault="00EA0142" w:rsidP="00EA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Військовий квиток або посвідчення про приписку (для громадян, які підлягають взяттю на військовий облік або перебувають на військовому обліку);</w:t>
      </w:r>
    </w:p>
    <w:p w:rsidR="00EA0142" w:rsidRDefault="00EA0142" w:rsidP="00EA014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A0142" w:rsidRDefault="00EA0142" w:rsidP="00EA014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A0142" w:rsidRPr="00823CE5" w:rsidRDefault="00EA0142" w:rsidP="00EA014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A0142" w:rsidRDefault="00EA0142" w:rsidP="00EA0142">
      <w:pPr>
        <w:pStyle w:val="a3"/>
        <w:ind w:left="426" w:right="28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E104B">
        <w:rPr>
          <w:rFonts w:ascii="Times New Roman" w:hAnsi="Times New Roman" w:cs="Times New Roman"/>
          <w:b/>
          <w:i/>
          <w:sz w:val="18"/>
          <w:szCs w:val="18"/>
        </w:rPr>
        <w:t>Якщо документи подає представник особи, необхідно додатково пред'явити наступні документи</w:t>
      </w:r>
    </w:p>
    <w:p w:rsidR="00EA0142" w:rsidRPr="008E104B" w:rsidRDefault="00EA0142" w:rsidP="00EA0142">
      <w:pPr>
        <w:pStyle w:val="a3"/>
        <w:ind w:left="426" w:right="28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EA0142" w:rsidRPr="00823CE5" w:rsidRDefault="00EA0142" w:rsidP="00EA0142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Документ, що посвідчує особу представника;</w:t>
      </w:r>
    </w:p>
    <w:p w:rsidR="00EA0142" w:rsidRPr="00823CE5" w:rsidRDefault="00EA0142" w:rsidP="00EA0142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Довіреність, засвідчену у встановленому законом порядку.</w:t>
      </w:r>
    </w:p>
    <w:p w:rsidR="00EA0142" w:rsidRDefault="00EA0142" w:rsidP="00EA0142">
      <w:pPr>
        <w:pStyle w:val="a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0142" w:rsidRPr="00823CE5" w:rsidRDefault="00EA0142" w:rsidP="00EA0142">
      <w:pPr>
        <w:pStyle w:val="a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0142" w:rsidRDefault="00EA0142" w:rsidP="00EA0142">
      <w:pPr>
        <w:tabs>
          <w:tab w:val="left" w:pos="9355"/>
        </w:tabs>
        <w:spacing w:before="200"/>
        <w:ind w:right="-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Розрахунковий рахунок: УК у м. </w:t>
      </w:r>
      <w:proofErr w:type="spellStart"/>
      <w:r>
        <w:rPr>
          <w:rFonts w:ascii="Times New Roman" w:hAnsi="Times New Roman"/>
          <w:b/>
          <w:sz w:val="16"/>
          <w:szCs w:val="16"/>
        </w:rPr>
        <w:t>Сєвєродон</w:t>
      </w:r>
      <w:proofErr w:type="spellEnd"/>
      <w:r>
        <w:rPr>
          <w:rFonts w:ascii="Times New Roman" w:hAnsi="Times New Roman"/>
          <w:b/>
          <w:sz w:val="16"/>
          <w:szCs w:val="16"/>
        </w:rPr>
        <w:t>./</w:t>
      </w:r>
      <w:proofErr w:type="spellStart"/>
      <w:r>
        <w:rPr>
          <w:rFonts w:ascii="Times New Roman" w:hAnsi="Times New Roman"/>
          <w:b/>
          <w:sz w:val="16"/>
          <w:szCs w:val="16"/>
        </w:rPr>
        <w:t>м.СЄВЄРОД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./22012500, код 37944909, банк </w:t>
      </w:r>
      <w:proofErr w:type="spellStart"/>
      <w:r>
        <w:rPr>
          <w:rFonts w:ascii="Times New Roman" w:hAnsi="Times New Roman"/>
          <w:b/>
          <w:sz w:val="16"/>
          <w:szCs w:val="16"/>
        </w:rPr>
        <w:t>отримувача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ГУДКСУ у Луганській області, МФО 804013, р/р 33217879700080, код бюджетної класифікації доходів 22012500.</w:t>
      </w:r>
    </w:p>
    <w:p w:rsidR="00EA0142" w:rsidRDefault="00E66A9A" w:rsidP="00EA0142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sz w:val="16"/>
          <w:szCs w:val="16"/>
          <w:u w:val="single"/>
          <w:lang w:val="en-US"/>
        </w:rPr>
        <w:t>13,60</w:t>
      </w:r>
      <w:r w:rsidR="00EA0142">
        <w:rPr>
          <w:rFonts w:asciiTheme="majorHAnsi" w:hAnsiTheme="majorHAnsi" w:cs="Times New Roman"/>
          <w:b/>
          <w:sz w:val="16"/>
          <w:szCs w:val="16"/>
          <w:u w:val="single"/>
        </w:rPr>
        <w:t xml:space="preserve"> грн.</w:t>
      </w:r>
      <w:r w:rsidR="00EA0142">
        <w:rPr>
          <w:rFonts w:asciiTheme="majorHAnsi" w:hAnsiTheme="majorHAnsi" w:cs="Times New Roman"/>
          <w:b/>
          <w:sz w:val="16"/>
          <w:szCs w:val="16"/>
        </w:rPr>
        <w:t xml:space="preserve"> –  адміністративний збір за реєстрацію/зняття з місця проживання</w:t>
      </w:r>
    </w:p>
    <w:p w:rsidR="00EA0142" w:rsidRDefault="00EA0142" w:rsidP="00EA0142">
      <w:pPr>
        <w:spacing w:after="0" w:line="240" w:lineRule="auto"/>
        <w:jc w:val="center"/>
      </w:pPr>
    </w:p>
    <w:p w:rsidR="005F7AE9" w:rsidRDefault="005F7AE9"/>
    <w:sectPr w:rsidR="005F7AE9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AEB"/>
    <w:multiLevelType w:val="hybridMultilevel"/>
    <w:tmpl w:val="0EE01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733DB"/>
    <w:multiLevelType w:val="hybridMultilevel"/>
    <w:tmpl w:val="1EDAEB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0142"/>
    <w:rsid w:val="00115D6B"/>
    <w:rsid w:val="005F7AE9"/>
    <w:rsid w:val="00694849"/>
    <w:rsid w:val="00762F07"/>
    <w:rsid w:val="00E66A9A"/>
    <w:rsid w:val="00EA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42"/>
    <w:pPr>
      <w:spacing w:after="160" w:line="259" w:lineRule="auto"/>
    </w:pPr>
    <w:rPr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142"/>
    <w:pPr>
      <w:spacing w:after="0" w:line="240" w:lineRule="auto"/>
    </w:pPr>
    <w:rPr>
      <w:lang w:val="uk-UA" w:eastAsia="uk-UA" w:bidi="uk-UA"/>
    </w:rPr>
  </w:style>
  <w:style w:type="paragraph" w:styleId="a4">
    <w:name w:val="List Paragraph"/>
    <w:basedOn w:val="a"/>
    <w:uiPriority w:val="34"/>
    <w:qFormat/>
    <w:rsid w:val="00EA0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</Characters>
  <Application>Microsoft Office Word</Application>
  <DocSecurity>0</DocSecurity>
  <Lines>3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2017-06-03T14:13:00Z</dcterms:created>
  <dcterms:modified xsi:type="dcterms:W3CDTF">2017-12-11T11:40:00Z</dcterms:modified>
</cp:coreProperties>
</file>