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AF" w:rsidRDefault="000B0EAF" w:rsidP="00F54999">
      <w:pPr>
        <w:pStyle w:val="1"/>
        <w:tabs>
          <w:tab w:val="left" w:pos="0"/>
        </w:tabs>
        <w:rPr>
          <w:b/>
          <w:bCs/>
          <w:szCs w:val="28"/>
        </w:rPr>
      </w:pPr>
    </w:p>
    <w:p w:rsidR="00CF2088" w:rsidRPr="00CF2088" w:rsidRDefault="00CF2088" w:rsidP="00CF2088">
      <w:pPr>
        <w:pStyle w:val="1"/>
        <w:tabs>
          <w:tab w:val="left" w:pos="0"/>
        </w:tabs>
        <w:jc w:val="center"/>
        <w:rPr>
          <w:b/>
          <w:bCs/>
          <w:szCs w:val="28"/>
        </w:rPr>
      </w:pPr>
      <w:r w:rsidRPr="00CF2088">
        <w:rPr>
          <w:b/>
          <w:bCs/>
          <w:szCs w:val="28"/>
        </w:rPr>
        <w:t>СЄВЄРОДОНЕЦЬКА   МІСЬКА   РАДА</w:t>
      </w:r>
    </w:p>
    <w:p w:rsidR="00CF2088" w:rsidRPr="00CF2088" w:rsidRDefault="00CF2088" w:rsidP="00CF20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088">
        <w:rPr>
          <w:rFonts w:ascii="Times New Roman" w:hAnsi="Times New Roman" w:cs="Times New Roman"/>
          <w:b/>
          <w:bCs/>
          <w:sz w:val="28"/>
          <w:szCs w:val="28"/>
        </w:rPr>
        <w:t>ВИКОНАВЧИЙ  КОМІТЕТ</w:t>
      </w:r>
    </w:p>
    <w:p w:rsidR="00CF2088" w:rsidRPr="00CF2088" w:rsidRDefault="00CF2088" w:rsidP="00CF20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088">
        <w:rPr>
          <w:rFonts w:ascii="Times New Roman" w:hAnsi="Times New Roman" w:cs="Times New Roman"/>
          <w:b/>
          <w:bCs/>
          <w:sz w:val="28"/>
          <w:szCs w:val="28"/>
        </w:rPr>
        <w:t>РІШЕННЯ  №</w:t>
      </w:r>
    </w:p>
    <w:p w:rsidR="00CF2088" w:rsidRPr="00CF2088" w:rsidRDefault="00CF2088" w:rsidP="00CF20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088">
        <w:rPr>
          <w:rFonts w:ascii="Times New Roman" w:hAnsi="Times New Roman" w:cs="Times New Roman"/>
          <w:sz w:val="24"/>
          <w:szCs w:val="24"/>
        </w:rPr>
        <w:t>від «___» _________ 2018 року.</w:t>
      </w:r>
    </w:p>
    <w:p w:rsidR="00CF2088" w:rsidRDefault="00CF2088" w:rsidP="007E36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088">
        <w:rPr>
          <w:rFonts w:ascii="Times New Roman" w:hAnsi="Times New Roman" w:cs="Times New Roman"/>
          <w:b/>
          <w:bCs/>
          <w:sz w:val="24"/>
          <w:szCs w:val="24"/>
        </w:rPr>
        <w:t xml:space="preserve">м. Сєвєродонецьк  </w:t>
      </w:r>
    </w:p>
    <w:p w:rsidR="007E3696" w:rsidRDefault="007E3696" w:rsidP="007E36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EAF" w:rsidRPr="00CF2088" w:rsidRDefault="000B0EAF" w:rsidP="007E36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F6C" w:rsidRDefault="000B0EAF" w:rsidP="009D3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9D3B79">
        <w:rPr>
          <w:rFonts w:ascii="Times New Roman" w:hAnsi="Times New Roman" w:cs="Times New Roman"/>
          <w:sz w:val="24"/>
          <w:szCs w:val="24"/>
        </w:rPr>
        <w:t xml:space="preserve">розгляд звернень </w:t>
      </w:r>
      <w:r w:rsidR="00884F6C">
        <w:rPr>
          <w:rFonts w:ascii="Times New Roman" w:hAnsi="Times New Roman" w:cs="Times New Roman"/>
          <w:sz w:val="24"/>
          <w:szCs w:val="24"/>
        </w:rPr>
        <w:t xml:space="preserve">щодо </w:t>
      </w:r>
    </w:p>
    <w:p w:rsidR="00884F6C" w:rsidRDefault="009D3B79" w:rsidP="009D3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приміського </w:t>
      </w:r>
      <w:proofErr w:type="spellStart"/>
      <w:r w:rsidR="00884F6C">
        <w:rPr>
          <w:rFonts w:ascii="Times New Roman" w:hAnsi="Times New Roman" w:cs="Times New Roman"/>
          <w:sz w:val="24"/>
          <w:szCs w:val="24"/>
        </w:rPr>
        <w:t>внутрішньообласного</w:t>
      </w:r>
      <w:proofErr w:type="spellEnd"/>
      <w:r w:rsidR="00884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F6C" w:rsidRDefault="009D3B79" w:rsidP="007E3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маршруту загального користування </w:t>
      </w:r>
      <w:r w:rsidR="00884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478" w:rsidRPr="00CF2088" w:rsidRDefault="009D3B79" w:rsidP="007E3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237</w:t>
      </w:r>
      <w:r w:rsidR="00884F6C">
        <w:rPr>
          <w:rFonts w:ascii="Times New Roman" w:hAnsi="Times New Roman" w:cs="Times New Roman"/>
          <w:sz w:val="24"/>
          <w:szCs w:val="24"/>
        </w:rPr>
        <w:t xml:space="preserve"> </w:t>
      </w:r>
      <w:r w:rsidR="001E3AD6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АС-Золотарівка</w:t>
      </w:r>
      <w:proofErr w:type="spellEnd"/>
      <w:r w:rsidR="000B0EAF">
        <w:rPr>
          <w:rFonts w:ascii="Times New Roman" w:hAnsi="Times New Roman" w:cs="Times New Roman"/>
          <w:sz w:val="24"/>
          <w:szCs w:val="24"/>
        </w:rPr>
        <w:t>»</w:t>
      </w:r>
      <w:r w:rsidR="00884F6C">
        <w:rPr>
          <w:rFonts w:ascii="Times New Roman" w:hAnsi="Times New Roman" w:cs="Times New Roman"/>
          <w:sz w:val="24"/>
          <w:szCs w:val="24"/>
        </w:rPr>
        <w:t>.</w:t>
      </w:r>
    </w:p>
    <w:p w:rsidR="00245BCD" w:rsidRDefault="007620D2" w:rsidP="00245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       </w:t>
      </w:r>
    </w:p>
    <w:p w:rsidR="00245BCD" w:rsidRDefault="00245BCD" w:rsidP="00245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45BCD" w:rsidRPr="00AF6DB4" w:rsidRDefault="00245BCD" w:rsidP="00AF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20D2" w:rsidRPr="00245BCD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6946DC" w:rsidRPr="00245BCD">
        <w:rPr>
          <w:rFonts w:ascii="Times New Roman" w:hAnsi="Times New Roman" w:cs="Times New Roman"/>
          <w:sz w:val="24"/>
          <w:szCs w:val="24"/>
        </w:rPr>
        <w:t>ст.19 Конституції України,</w:t>
      </w:r>
      <w:r w:rsidR="007620D2" w:rsidRPr="00245BCD">
        <w:rPr>
          <w:rFonts w:ascii="Times New Roman" w:hAnsi="Times New Roman" w:cs="Times New Roman"/>
          <w:sz w:val="24"/>
          <w:szCs w:val="24"/>
        </w:rPr>
        <w:t xml:space="preserve"> ст.30</w:t>
      </w:r>
      <w:r w:rsidR="00CF2088" w:rsidRPr="00245BCD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 в Україні</w:t>
      </w:r>
      <w:r w:rsidR="00736478" w:rsidRPr="00245BCD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п.18, п.28 Постанови</w:t>
      </w:r>
      <w:r w:rsidR="001E3AD6" w:rsidRPr="00245BCD">
        <w:rPr>
          <w:rFonts w:ascii="Times New Roman" w:hAnsi="Times New Roman" w:cs="Times New Roman"/>
          <w:sz w:val="24"/>
          <w:szCs w:val="24"/>
        </w:rPr>
        <w:t xml:space="preserve"> </w:t>
      </w:r>
      <w:r w:rsidRPr="00245BC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абінету </w:t>
      </w:r>
      <w:r w:rsidRPr="00245BC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іністрів </w:t>
      </w:r>
      <w:r w:rsidRPr="00245BC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країни</w:t>
      </w:r>
      <w:r w:rsidR="00037133">
        <w:rPr>
          <w:rFonts w:ascii="Times New Roman" w:hAnsi="Times New Roman" w:cs="Times New Roman"/>
          <w:bCs/>
          <w:sz w:val="24"/>
          <w:szCs w:val="24"/>
        </w:rPr>
        <w:t xml:space="preserve"> № 176 від 18.02.1997 р.</w:t>
      </w:r>
      <w:r w:rsidRPr="00245B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6DB4">
        <w:rPr>
          <w:rFonts w:ascii="Times New Roman" w:hAnsi="Times New Roman" w:cs="Times New Roman"/>
          <w:bCs/>
          <w:sz w:val="24"/>
          <w:szCs w:val="24"/>
        </w:rPr>
        <w:t>«</w:t>
      </w:r>
      <w:r w:rsidRPr="001E3AD6">
        <w:rPr>
          <w:rFonts w:ascii="Times New Roman" w:eastAsia="Times New Roman" w:hAnsi="Times New Roman" w:cs="Times New Roman"/>
          <w:bCs/>
          <w:sz w:val="24"/>
          <w:szCs w:val="24"/>
        </w:rPr>
        <w:t>Про затвердження Правил надання послуг</w:t>
      </w:r>
      <w:r w:rsidRPr="00245B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E3AD6">
        <w:rPr>
          <w:rFonts w:ascii="Times New Roman" w:eastAsia="Times New Roman" w:hAnsi="Times New Roman" w:cs="Times New Roman"/>
          <w:bCs/>
          <w:sz w:val="24"/>
          <w:szCs w:val="24"/>
        </w:rPr>
        <w:t>пасажирс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ького автомобільного транспорту</w:t>
      </w:r>
      <w:r w:rsidR="00AF6DB4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245B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розглянувши </w:t>
      </w:r>
      <w:r w:rsidR="00AF6DB4">
        <w:rPr>
          <w:rFonts w:ascii="Times New Roman" w:hAnsi="Times New Roman" w:cs="Times New Roman"/>
          <w:sz w:val="24"/>
          <w:szCs w:val="24"/>
        </w:rPr>
        <w:t>листи № 6/Д-1747 від 21.06.2018 р.</w:t>
      </w:r>
      <w:r w:rsidR="00037133">
        <w:rPr>
          <w:rFonts w:ascii="Times New Roman" w:hAnsi="Times New Roman" w:cs="Times New Roman"/>
          <w:sz w:val="24"/>
          <w:szCs w:val="24"/>
        </w:rPr>
        <w:t xml:space="preserve">, та 6/Д-2097 від 26.07.2018 р. </w:t>
      </w:r>
      <w:r w:rsidR="00AF6DB4">
        <w:rPr>
          <w:rFonts w:ascii="Times New Roman" w:hAnsi="Times New Roman" w:cs="Times New Roman"/>
          <w:sz w:val="24"/>
          <w:szCs w:val="24"/>
        </w:rPr>
        <w:t xml:space="preserve">Департаменту регіонального розвитку, промисловості, інфраструктури та енергозбереження Луганської обласної державної адміністрації Луганської обласної військово-цивільної адміністрації, </w:t>
      </w:r>
      <w:r w:rsidRPr="00245BCD"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 </w:t>
      </w:r>
    </w:p>
    <w:p w:rsidR="001575DA" w:rsidRPr="00245BCD" w:rsidRDefault="00245BCD" w:rsidP="00245BCD">
      <w:pPr>
        <w:pStyle w:val="HTML"/>
      </w:pPr>
      <w:r w:rsidRPr="001E3AD6">
        <w:rPr>
          <w:b/>
          <w:bCs/>
        </w:rPr>
        <w:t xml:space="preserve"> </w:t>
      </w:r>
      <w:r w:rsidRPr="001E3AD6">
        <w:rPr>
          <w:b/>
          <w:bCs/>
        </w:rPr>
        <w:br/>
      </w:r>
      <w:r>
        <w:rPr>
          <w:b/>
          <w:bCs/>
        </w:rPr>
        <w:t xml:space="preserve"> </w:t>
      </w:r>
      <w:r w:rsidR="001E3AD6" w:rsidRPr="001E3AD6">
        <w:rPr>
          <w:b/>
          <w:bCs/>
        </w:rPr>
        <w:t xml:space="preserve"> </w:t>
      </w:r>
      <w:bookmarkStart w:id="0" w:name="o2"/>
      <w:bookmarkStart w:id="1" w:name="o3"/>
      <w:bookmarkEnd w:id="0"/>
      <w:bookmarkEnd w:id="1"/>
      <w:r w:rsidR="001E3AD6" w:rsidRPr="001E3AD6">
        <w:rPr>
          <w:b/>
          <w:bCs/>
        </w:rPr>
        <w:t xml:space="preserve">                           </w:t>
      </w:r>
    </w:p>
    <w:p w:rsidR="00CF2088" w:rsidRPr="00CF2088" w:rsidRDefault="00CF2088" w:rsidP="00CF20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2088">
        <w:rPr>
          <w:rFonts w:ascii="Times New Roman" w:hAnsi="Times New Roman" w:cs="Times New Roman"/>
          <w:b/>
          <w:bCs/>
          <w:sz w:val="24"/>
          <w:szCs w:val="24"/>
        </w:rPr>
        <w:t>ВИРІШИВ:</w:t>
      </w:r>
    </w:p>
    <w:p w:rsidR="00AF6DB4" w:rsidRPr="00884F6C" w:rsidRDefault="00884F6C" w:rsidP="00884F6C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Погодити </w:t>
      </w:r>
      <w:r w:rsidR="00AF6DB4" w:rsidRPr="00AF6DB4">
        <w:rPr>
          <w:rFonts w:ascii="Times New Roman" w:hAnsi="Times New Roman" w:cs="Times New Roman"/>
          <w:bCs/>
          <w:sz w:val="24"/>
          <w:szCs w:val="24"/>
        </w:rPr>
        <w:t xml:space="preserve">відкриття </w:t>
      </w:r>
      <w:r>
        <w:rPr>
          <w:rFonts w:ascii="Times New Roman" w:hAnsi="Times New Roman" w:cs="Times New Roman"/>
          <w:sz w:val="24"/>
          <w:szCs w:val="24"/>
        </w:rPr>
        <w:t xml:space="preserve">приміського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внутрішньо</w:t>
      </w:r>
      <w:r w:rsidR="00AF6DB4" w:rsidRPr="00AF6DB4">
        <w:rPr>
          <w:rFonts w:ascii="Times New Roman" w:hAnsi="Times New Roman" w:cs="Times New Roman"/>
          <w:sz w:val="24"/>
          <w:szCs w:val="24"/>
        </w:rPr>
        <w:t>обласного</w:t>
      </w:r>
      <w:proofErr w:type="spellEnd"/>
      <w:r w:rsidR="00AF6DB4" w:rsidRPr="00AF6DB4">
        <w:rPr>
          <w:rFonts w:ascii="Times New Roman" w:hAnsi="Times New Roman" w:cs="Times New Roman"/>
          <w:sz w:val="24"/>
          <w:szCs w:val="24"/>
        </w:rPr>
        <w:t xml:space="preserve"> маршруту загального користування </w:t>
      </w:r>
      <w:r w:rsidR="00AF6DB4" w:rsidRPr="00884F6C">
        <w:rPr>
          <w:rFonts w:ascii="Times New Roman" w:hAnsi="Times New Roman" w:cs="Times New Roman"/>
          <w:sz w:val="24"/>
          <w:szCs w:val="24"/>
        </w:rPr>
        <w:t>№ 237 «</w:t>
      </w:r>
      <w:proofErr w:type="spellStart"/>
      <w:r w:rsidR="00AF6DB4" w:rsidRPr="00884F6C"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 w:rsidR="00AF6DB4" w:rsidRPr="00884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DB4" w:rsidRPr="00884F6C">
        <w:rPr>
          <w:rFonts w:ascii="Times New Roman" w:hAnsi="Times New Roman" w:cs="Times New Roman"/>
          <w:sz w:val="24"/>
          <w:szCs w:val="24"/>
        </w:rPr>
        <w:t>АС-Золотарівка</w:t>
      </w:r>
      <w:proofErr w:type="spellEnd"/>
      <w:r w:rsidR="00AF6DB4" w:rsidRPr="00884F6C">
        <w:rPr>
          <w:rFonts w:ascii="Times New Roman" w:hAnsi="Times New Roman" w:cs="Times New Roman"/>
          <w:sz w:val="24"/>
          <w:szCs w:val="24"/>
        </w:rPr>
        <w:t xml:space="preserve">», який  пролягає  через територію 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="00AF6DB4" w:rsidRPr="00884F6C">
        <w:rPr>
          <w:rFonts w:ascii="Times New Roman" w:hAnsi="Times New Roman" w:cs="Times New Roman"/>
          <w:sz w:val="24"/>
          <w:szCs w:val="24"/>
        </w:rPr>
        <w:t>.</w:t>
      </w:r>
    </w:p>
    <w:p w:rsidR="00E539AA" w:rsidRDefault="00884F6C" w:rsidP="00E539A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Відмовити у погодженні </w:t>
      </w:r>
      <w:r w:rsidR="00AF6DB4" w:rsidRPr="00AF6DB4">
        <w:rPr>
          <w:rFonts w:ascii="Times New Roman" w:hAnsi="Times New Roman" w:cs="Times New Roman"/>
          <w:sz w:val="24"/>
          <w:szCs w:val="24"/>
        </w:rPr>
        <w:t>використання зупинок</w:t>
      </w:r>
      <w:r w:rsidR="00AF6DB4">
        <w:rPr>
          <w:rFonts w:ascii="Times New Roman" w:hAnsi="Times New Roman" w:cs="Times New Roman"/>
          <w:sz w:val="24"/>
          <w:szCs w:val="24"/>
        </w:rPr>
        <w:t xml:space="preserve"> </w:t>
      </w:r>
      <w:r w:rsidR="00AF6DB4" w:rsidRPr="00AF6DB4">
        <w:rPr>
          <w:rFonts w:ascii="Times New Roman" w:hAnsi="Times New Roman" w:cs="Times New Roman"/>
          <w:sz w:val="24"/>
          <w:szCs w:val="24"/>
        </w:rPr>
        <w:t>«Центральний ринок» та «ТК МИР» для</w:t>
      </w:r>
      <w:r w:rsidR="00E53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приміського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внутрішньо</w:t>
      </w:r>
      <w:r w:rsidR="00AF6DB4" w:rsidRPr="00E539AA">
        <w:rPr>
          <w:rFonts w:ascii="Times New Roman" w:hAnsi="Times New Roman" w:cs="Times New Roman"/>
          <w:sz w:val="24"/>
          <w:szCs w:val="24"/>
        </w:rPr>
        <w:t>обласного</w:t>
      </w:r>
      <w:proofErr w:type="spellEnd"/>
      <w:r w:rsidR="00AF6DB4" w:rsidRPr="00E539AA">
        <w:rPr>
          <w:rFonts w:ascii="Times New Roman" w:hAnsi="Times New Roman" w:cs="Times New Roman"/>
          <w:sz w:val="24"/>
          <w:szCs w:val="24"/>
        </w:rPr>
        <w:t xml:space="preserve"> маршруту загального користування № 237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АС-Золотарівка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E539AA">
        <w:rPr>
          <w:rFonts w:ascii="Times New Roman" w:hAnsi="Times New Roman" w:cs="Times New Roman"/>
          <w:sz w:val="24"/>
          <w:szCs w:val="24"/>
        </w:rPr>
        <w:t>.</w:t>
      </w:r>
    </w:p>
    <w:p w:rsidR="00CF2088" w:rsidRPr="00E539AA" w:rsidRDefault="00CF2088" w:rsidP="00E539A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AA">
        <w:rPr>
          <w:rFonts w:ascii="Times New Roman" w:hAnsi="Times New Roman"/>
          <w:sz w:val="24"/>
          <w:szCs w:val="24"/>
        </w:rPr>
        <w:t>Дане рішення підлягає оприлюдненню.</w:t>
      </w:r>
    </w:p>
    <w:p w:rsidR="00E539AA" w:rsidRDefault="00CF2088" w:rsidP="00026EA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96"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 першого заступника міського</w:t>
      </w:r>
      <w:r w:rsidRPr="00CF2088">
        <w:rPr>
          <w:rFonts w:ascii="Times New Roman" w:hAnsi="Times New Roman" w:cs="Times New Roman"/>
          <w:sz w:val="24"/>
          <w:szCs w:val="24"/>
        </w:rPr>
        <w:t xml:space="preserve"> голови І.Е. </w:t>
      </w:r>
      <w:proofErr w:type="spellStart"/>
      <w:r w:rsidRPr="00CF2088">
        <w:rPr>
          <w:rFonts w:ascii="Times New Roman" w:hAnsi="Times New Roman" w:cs="Times New Roman"/>
          <w:sz w:val="24"/>
          <w:szCs w:val="24"/>
        </w:rPr>
        <w:t>Слєсарєва</w:t>
      </w:r>
      <w:proofErr w:type="spellEnd"/>
      <w:r w:rsidRPr="00CF2088">
        <w:rPr>
          <w:rFonts w:ascii="Times New Roman" w:hAnsi="Times New Roman" w:cs="Times New Roman"/>
          <w:sz w:val="24"/>
          <w:szCs w:val="24"/>
        </w:rPr>
        <w:t>.</w:t>
      </w:r>
    </w:p>
    <w:p w:rsidR="00297C6E" w:rsidRDefault="00297C6E" w:rsidP="00297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C6E" w:rsidRPr="00297C6E" w:rsidRDefault="00297C6E" w:rsidP="00297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612" w:rsidRDefault="00ED1D16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</w:rPr>
        <w:t>іський голова</w:t>
      </w:r>
      <w:r w:rsidR="00AE56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Казаков</w:t>
      </w:r>
      <w:proofErr w:type="spellEnd"/>
    </w:p>
    <w:p w:rsidR="00297C6E" w:rsidRDefault="00297C6E" w:rsidP="00297C6E">
      <w:pPr>
        <w:pStyle w:val="a5"/>
        <w:spacing w:line="192" w:lineRule="auto"/>
      </w:pPr>
    </w:p>
    <w:p w:rsidR="00297C6E" w:rsidRDefault="00297C6E" w:rsidP="00297C6E">
      <w:pPr>
        <w:pStyle w:val="a5"/>
        <w:spacing w:line="192" w:lineRule="auto"/>
      </w:pPr>
    </w:p>
    <w:p w:rsidR="00297C6E" w:rsidRDefault="00297C6E" w:rsidP="00297C6E">
      <w:pPr>
        <w:pStyle w:val="a5"/>
        <w:spacing w:line="192" w:lineRule="auto"/>
      </w:pPr>
      <w:r>
        <w:t>Підготував:</w:t>
      </w:r>
    </w:p>
    <w:p w:rsidR="00297C6E" w:rsidRDefault="00297C6E" w:rsidP="00297C6E">
      <w:pPr>
        <w:pStyle w:val="a5"/>
        <w:spacing w:line="192" w:lineRule="auto"/>
      </w:pPr>
    </w:p>
    <w:p w:rsidR="00297C6E" w:rsidRDefault="00297C6E" w:rsidP="00297C6E">
      <w:pPr>
        <w:pStyle w:val="a5"/>
        <w:spacing w:line="192" w:lineRule="auto"/>
        <w:rPr>
          <w:b w:val="0"/>
        </w:rPr>
      </w:pPr>
      <w:proofErr w:type="spellStart"/>
      <w:r>
        <w:rPr>
          <w:b w:val="0"/>
        </w:rPr>
        <w:t>В.о</w:t>
      </w:r>
      <w:proofErr w:type="spellEnd"/>
      <w:r>
        <w:rPr>
          <w:b w:val="0"/>
        </w:rPr>
        <w:t xml:space="preserve">. директора  департаменту </w:t>
      </w:r>
    </w:p>
    <w:p w:rsidR="00297C6E" w:rsidRDefault="00297C6E" w:rsidP="00297C6E">
      <w:pPr>
        <w:pStyle w:val="a5"/>
        <w:spacing w:line="192" w:lineRule="auto"/>
        <w:rPr>
          <w:b w:val="0"/>
        </w:rPr>
      </w:pPr>
      <w:r>
        <w:rPr>
          <w:b w:val="0"/>
        </w:rPr>
        <w:t>економічного розвитку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</w:rPr>
        <w:t xml:space="preserve">          О.В. </w:t>
      </w:r>
      <w:proofErr w:type="spellStart"/>
      <w:r>
        <w:rPr>
          <w:b w:val="0"/>
        </w:rPr>
        <w:t>Вітченко</w:t>
      </w:r>
      <w:proofErr w:type="spellEnd"/>
    </w:p>
    <w:p w:rsidR="00297C6E" w:rsidRDefault="00297C6E" w:rsidP="00297C6E">
      <w:pPr>
        <w:pStyle w:val="a5"/>
        <w:spacing w:line="192" w:lineRule="auto"/>
      </w:pPr>
    </w:p>
    <w:p w:rsidR="00297C6E" w:rsidRDefault="00297C6E" w:rsidP="00297C6E">
      <w:pPr>
        <w:pStyle w:val="a5"/>
        <w:spacing w:line="192" w:lineRule="auto"/>
      </w:pPr>
      <w:r>
        <w:t>Узгоджено:</w:t>
      </w:r>
    </w:p>
    <w:p w:rsidR="00297C6E" w:rsidRDefault="00297C6E" w:rsidP="00297C6E">
      <w:pPr>
        <w:pStyle w:val="a5"/>
        <w:spacing w:line="192" w:lineRule="auto"/>
      </w:pPr>
    </w:p>
    <w:p w:rsidR="00297C6E" w:rsidRDefault="00297C6E" w:rsidP="00297C6E">
      <w:pPr>
        <w:pStyle w:val="a5"/>
        <w:spacing w:line="192" w:lineRule="auto"/>
        <w:rPr>
          <w:b w:val="0"/>
        </w:rPr>
      </w:pPr>
      <w:r>
        <w:rPr>
          <w:b w:val="0"/>
        </w:rPr>
        <w:t>Перший заступник</w:t>
      </w:r>
    </w:p>
    <w:p w:rsidR="00297C6E" w:rsidRDefault="00297C6E" w:rsidP="00297C6E">
      <w:pPr>
        <w:pStyle w:val="a5"/>
        <w:spacing w:line="192" w:lineRule="auto"/>
        <w:rPr>
          <w:b w:val="0"/>
        </w:rPr>
      </w:pPr>
      <w:r>
        <w:rPr>
          <w:b w:val="0"/>
        </w:rPr>
        <w:t>міського голови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                І.Е. </w:t>
      </w:r>
      <w:proofErr w:type="spellStart"/>
      <w:r>
        <w:rPr>
          <w:b w:val="0"/>
        </w:rPr>
        <w:t>Слєсарєв</w:t>
      </w:r>
      <w:proofErr w:type="spellEnd"/>
    </w:p>
    <w:p w:rsidR="00297C6E" w:rsidRDefault="00297C6E" w:rsidP="00297C6E">
      <w:pPr>
        <w:pStyle w:val="a5"/>
        <w:spacing w:line="192" w:lineRule="auto"/>
        <w:rPr>
          <w:b w:val="0"/>
        </w:rPr>
      </w:pPr>
    </w:p>
    <w:p w:rsidR="00297C6E" w:rsidRDefault="00297C6E" w:rsidP="00297C6E">
      <w:pPr>
        <w:pStyle w:val="a5"/>
        <w:spacing w:line="192" w:lineRule="auto"/>
        <w:rPr>
          <w:b w:val="0"/>
        </w:rPr>
      </w:pPr>
    </w:p>
    <w:p w:rsidR="00297C6E" w:rsidRDefault="00297C6E" w:rsidP="00297C6E">
      <w:pPr>
        <w:pStyle w:val="a5"/>
        <w:spacing w:line="192" w:lineRule="auto"/>
        <w:rPr>
          <w:b w:val="0"/>
        </w:rPr>
      </w:pPr>
      <w:r>
        <w:rPr>
          <w:b w:val="0"/>
        </w:rPr>
        <w:t>Керуючий справами виконкому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Ю.А. Журба</w:t>
      </w:r>
    </w:p>
    <w:p w:rsidR="00297C6E" w:rsidRDefault="00297C6E" w:rsidP="00297C6E">
      <w:pPr>
        <w:pStyle w:val="a5"/>
        <w:spacing w:line="192" w:lineRule="auto"/>
        <w:rPr>
          <w:b w:val="0"/>
        </w:rPr>
      </w:pPr>
    </w:p>
    <w:p w:rsidR="00297C6E" w:rsidRDefault="00297C6E" w:rsidP="00297C6E">
      <w:pPr>
        <w:pStyle w:val="a5"/>
        <w:spacing w:line="192" w:lineRule="auto"/>
        <w:rPr>
          <w:b w:val="0"/>
        </w:rPr>
      </w:pPr>
    </w:p>
    <w:p w:rsidR="00297C6E" w:rsidRPr="00D65F3B" w:rsidRDefault="00297C6E" w:rsidP="00297C6E">
      <w:pPr>
        <w:pStyle w:val="a5"/>
        <w:spacing w:line="192" w:lineRule="auto"/>
        <w:rPr>
          <w:b w:val="0"/>
        </w:rPr>
      </w:pPr>
      <w:r w:rsidRPr="00D65F3B">
        <w:rPr>
          <w:b w:val="0"/>
        </w:rPr>
        <w:t xml:space="preserve">Начальник відділу з юридичних та </w:t>
      </w:r>
    </w:p>
    <w:p w:rsidR="00297C6E" w:rsidRPr="00D65F3B" w:rsidRDefault="00297C6E" w:rsidP="00297C6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D65F3B">
        <w:rPr>
          <w:rFonts w:ascii="Times New Roman" w:hAnsi="Times New Roman" w:cs="Times New Roman"/>
          <w:bCs/>
          <w:sz w:val="24"/>
          <w:szCs w:val="24"/>
        </w:rPr>
        <w:t>правових питань</w:t>
      </w:r>
      <w:r w:rsidRPr="00D65F3B">
        <w:rPr>
          <w:rFonts w:ascii="Times New Roman" w:hAnsi="Times New Roman" w:cs="Times New Roman"/>
          <w:bCs/>
          <w:sz w:val="24"/>
          <w:szCs w:val="24"/>
        </w:rPr>
        <w:tab/>
      </w:r>
      <w:r w:rsidRPr="00D65F3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65F3B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D65F3B">
        <w:rPr>
          <w:rFonts w:ascii="Times New Roman" w:hAnsi="Times New Roman" w:cs="Times New Roman"/>
          <w:sz w:val="24"/>
          <w:szCs w:val="24"/>
        </w:rPr>
        <w:t>Рудь</w:t>
      </w:r>
      <w:proofErr w:type="spellEnd"/>
    </w:p>
    <w:p w:rsidR="00297C6E" w:rsidRPr="0050596D" w:rsidRDefault="00297C6E" w:rsidP="00297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C6E" w:rsidRDefault="00297C6E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696" w:rsidRDefault="007E3696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EAF" w:rsidRDefault="000B0EAF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EAF" w:rsidRDefault="000B0EAF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EAF" w:rsidRDefault="000B0EAF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9AA" w:rsidRDefault="00E539AA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9AA" w:rsidRDefault="00E539AA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9AA" w:rsidRDefault="00E539AA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F6C" w:rsidRDefault="00884F6C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F6C" w:rsidRDefault="00884F6C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F6C" w:rsidRDefault="00884F6C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F6C" w:rsidRDefault="00884F6C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F6C" w:rsidRPr="00026EAA" w:rsidRDefault="00884F6C" w:rsidP="00026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B37" w:rsidRPr="0050596D" w:rsidRDefault="00401B37" w:rsidP="00401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B37" w:rsidRPr="0050596D" w:rsidRDefault="00401B37" w:rsidP="00401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B37" w:rsidRPr="0050596D" w:rsidRDefault="00401B37" w:rsidP="00401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B37" w:rsidRPr="0050596D" w:rsidRDefault="00401B37" w:rsidP="00401B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B37" w:rsidRPr="00CF2088" w:rsidRDefault="00401B37" w:rsidP="00CF2088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088" w:rsidRPr="00CF2088" w:rsidRDefault="00CF2088" w:rsidP="00CF2088">
      <w:pPr>
        <w:rPr>
          <w:rFonts w:ascii="Times New Roman" w:hAnsi="Times New Roman" w:cs="Times New Roman"/>
          <w:b/>
          <w:sz w:val="24"/>
          <w:szCs w:val="24"/>
        </w:rPr>
      </w:pPr>
    </w:p>
    <w:p w:rsidR="00CF2088" w:rsidRPr="00CF2088" w:rsidRDefault="00CF2088" w:rsidP="00CF20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2088" w:rsidRPr="00CF2088" w:rsidRDefault="00CF2088" w:rsidP="00CF2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088" w:rsidRPr="00CF2088" w:rsidRDefault="00CF2088" w:rsidP="00CF2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088" w:rsidRDefault="00CF2088" w:rsidP="00CF2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B37" w:rsidRPr="00CF2088" w:rsidRDefault="00401B37" w:rsidP="00CF2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596D" w:rsidRPr="0050596D" w:rsidRDefault="0050596D" w:rsidP="00505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96D" w:rsidRPr="0050596D" w:rsidRDefault="0050596D" w:rsidP="005059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F3B" w:rsidRPr="00401B37" w:rsidRDefault="00D65F3B" w:rsidP="00401B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F3B" w:rsidRDefault="00D65F3B" w:rsidP="00D65F3B">
      <w:pPr>
        <w:pStyle w:val="a5"/>
        <w:spacing w:line="192" w:lineRule="auto"/>
      </w:pPr>
    </w:p>
    <w:sectPr w:rsidR="00D65F3B" w:rsidSect="00F54999">
      <w:pgSz w:w="11906" w:h="16838"/>
      <w:pgMar w:top="142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E372B0"/>
    <w:multiLevelType w:val="hybridMultilevel"/>
    <w:tmpl w:val="BBF2C9A2"/>
    <w:lvl w:ilvl="0" w:tplc="8370C1C8"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186958"/>
    <w:multiLevelType w:val="hybridMultilevel"/>
    <w:tmpl w:val="AFDC148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6A685D"/>
    <w:multiLevelType w:val="hybridMultilevel"/>
    <w:tmpl w:val="E9F4E5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F2088"/>
    <w:rsid w:val="00026EAA"/>
    <w:rsid w:val="00037133"/>
    <w:rsid w:val="000B0EAF"/>
    <w:rsid w:val="001575DA"/>
    <w:rsid w:val="00197922"/>
    <w:rsid w:val="001D3983"/>
    <w:rsid w:val="001E3AD6"/>
    <w:rsid w:val="00245BCD"/>
    <w:rsid w:val="0028478B"/>
    <w:rsid w:val="00297C6E"/>
    <w:rsid w:val="0031142F"/>
    <w:rsid w:val="00392239"/>
    <w:rsid w:val="003B10D1"/>
    <w:rsid w:val="00401B37"/>
    <w:rsid w:val="004944A5"/>
    <w:rsid w:val="004A54EF"/>
    <w:rsid w:val="004D7F62"/>
    <w:rsid w:val="0050596D"/>
    <w:rsid w:val="00523488"/>
    <w:rsid w:val="005C430A"/>
    <w:rsid w:val="0062128D"/>
    <w:rsid w:val="00643934"/>
    <w:rsid w:val="006946DC"/>
    <w:rsid w:val="00736478"/>
    <w:rsid w:val="007620D2"/>
    <w:rsid w:val="007E3696"/>
    <w:rsid w:val="00824CCB"/>
    <w:rsid w:val="00884F6C"/>
    <w:rsid w:val="008B49F8"/>
    <w:rsid w:val="009153C3"/>
    <w:rsid w:val="009367A4"/>
    <w:rsid w:val="00983767"/>
    <w:rsid w:val="009C1277"/>
    <w:rsid w:val="009D3B79"/>
    <w:rsid w:val="009F084C"/>
    <w:rsid w:val="00A7335E"/>
    <w:rsid w:val="00AD1A0A"/>
    <w:rsid w:val="00AE5612"/>
    <w:rsid w:val="00AF4432"/>
    <w:rsid w:val="00AF6DB4"/>
    <w:rsid w:val="00B4166C"/>
    <w:rsid w:val="00B82701"/>
    <w:rsid w:val="00B92B7A"/>
    <w:rsid w:val="00BD76F5"/>
    <w:rsid w:val="00BE1590"/>
    <w:rsid w:val="00CE3F6E"/>
    <w:rsid w:val="00CF2088"/>
    <w:rsid w:val="00CF5448"/>
    <w:rsid w:val="00D056B3"/>
    <w:rsid w:val="00D13934"/>
    <w:rsid w:val="00D43D3D"/>
    <w:rsid w:val="00D65F3B"/>
    <w:rsid w:val="00D9665B"/>
    <w:rsid w:val="00DB217E"/>
    <w:rsid w:val="00E355F5"/>
    <w:rsid w:val="00E539AA"/>
    <w:rsid w:val="00E656C0"/>
    <w:rsid w:val="00E666D1"/>
    <w:rsid w:val="00ED1D16"/>
    <w:rsid w:val="00F54999"/>
    <w:rsid w:val="00FC38BE"/>
    <w:rsid w:val="00FC711C"/>
    <w:rsid w:val="00FE1DA4"/>
    <w:rsid w:val="00FE4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34"/>
  </w:style>
  <w:style w:type="paragraph" w:styleId="1">
    <w:name w:val="heading 1"/>
    <w:basedOn w:val="a"/>
    <w:next w:val="a"/>
    <w:link w:val="10"/>
    <w:qFormat/>
    <w:rsid w:val="00CF2088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08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unhideWhenUsed/>
    <w:rsid w:val="00CF208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F20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059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D65F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6">
    <w:name w:val="List Paragraph"/>
    <w:basedOn w:val="a"/>
    <w:uiPriority w:val="34"/>
    <w:qFormat/>
    <w:rsid w:val="00401B37"/>
    <w:pPr>
      <w:ind w:left="720"/>
      <w:contextualSpacing/>
    </w:pPr>
  </w:style>
  <w:style w:type="paragraph" w:customStyle="1" w:styleId="a7">
    <w:name w:val="Нормальний текст"/>
    <w:basedOn w:val="a"/>
    <w:rsid w:val="009367A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E3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E3AD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190DA-FBEB-4B68-96A8-C0F3A0BB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1180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userMrh0948</cp:lastModifiedBy>
  <cp:revision>5</cp:revision>
  <cp:lastPrinted>2018-07-09T08:49:00Z</cp:lastPrinted>
  <dcterms:created xsi:type="dcterms:W3CDTF">2018-08-16T06:34:00Z</dcterms:created>
  <dcterms:modified xsi:type="dcterms:W3CDTF">2018-08-20T08:26:00Z</dcterms:modified>
</cp:coreProperties>
</file>