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06" w:rsidRDefault="002C3C06" w:rsidP="008E3416">
      <w:pPr>
        <w:jc w:val="center"/>
        <w:rPr>
          <w:b/>
          <w:sz w:val="28"/>
          <w:szCs w:val="28"/>
        </w:rPr>
      </w:pPr>
    </w:p>
    <w:p w:rsidR="002C3C06" w:rsidRDefault="002C3C06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2C3C06" w:rsidRDefault="002C3C06" w:rsidP="008E34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C3C06" w:rsidRDefault="002C3C06" w:rsidP="008E34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0C7D73">
        <w:rPr>
          <w:b/>
          <w:sz w:val="28"/>
          <w:szCs w:val="28"/>
          <w:lang w:val="uk-UA"/>
        </w:rPr>
        <w:t>719</w:t>
      </w:r>
    </w:p>
    <w:p w:rsidR="002C3C06" w:rsidRDefault="002C3C06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0C7D73">
        <w:rPr>
          <w:b/>
          <w:sz w:val="24"/>
          <w:szCs w:val="24"/>
          <w:lang w:val="uk-UA"/>
        </w:rPr>
        <w:t>08</w:t>
      </w:r>
      <w:r>
        <w:rPr>
          <w:b/>
          <w:sz w:val="24"/>
          <w:szCs w:val="24"/>
          <w:lang w:val="uk-UA"/>
        </w:rPr>
        <w:t>»  грудня 2017 року</w:t>
      </w:r>
    </w:p>
    <w:p w:rsidR="002C3C06" w:rsidRDefault="002C3C06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C3C06" w:rsidRPr="00F8729E" w:rsidRDefault="002C3C06" w:rsidP="008E3416">
      <w:pPr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Про проведення міських заходів, </w:t>
      </w:r>
    </w:p>
    <w:p w:rsidR="002C3C06" w:rsidRPr="00F8729E" w:rsidRDefault="002C3C06" w:rsidP="008E3416">
      <w:pPr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присвячених новорічним та </w:t>
      </w:r>
    </w:p>
    <w:p w:rsidR="002C3C06" w:rsidRPr="00F8729E" w:rsidRDefault="002C3C06" w:rsidP="008E3416">
      <w:pPr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>різдвяним святам</w:t>
      </w:r>
    </w:p>
    <w:p w:rsidR="002C3C06" w:rsidRPr="00F8729E" w:rsidRDefault="002C3C06" w:rsidP="008E3416">
      <w:pPr>
        <w:rPr>
          <w:sz w:val="26"/>
          <w:szCs w:val="26"/>
          <w:lang w:val="uk-UA"/>
        </w:rPr>
      </w:pPr>
    </w:p>
    <w:p w:rsidR="002C3C06" w:rsidRPr="00F8729E" w:rsidRDefault="002C3C06" w:rsidP="00F8729E">
      <w:pPr>
        <w:ind w:firstLine="708"/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Керуючись ст. 32 Закону України «Про місцеве самоврядування в Україні», Програмою соціально-економічного розвитку міста Сєвєродонецька на 2018 рік, рішенням виконавчого комітету від </w:t>
      </w:r>
      <w:r w:rsidR="000C7D73">
        <w:rPr>
          <w:color w:val="FF0000"/>
          <w:sz w:val="24"/>
          <w:szCs w:val="24"/>
          <w:lang w:val="uk-UA"/>
        </w:rPr>
        <w:t>08 грудня 2017 року № 716</w:t>
      </w:r>
      <w:r w:rsidR="000C7D73">
        <w:rPr>
          <w:sz w:val="24"/>
          <w:szCs w:val="24"/>
          <w:lang w:val="uk-UA"/>
        </w:rPr>
        <w:t xml:space="preserve"> </w:t>
      </w:r>
      <w:r w:rsidRPr="00F8729E">
        <w:rPr>
          <w:sz w:val="26"/>
          <w:szCs w:val="26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році», рішенням виконавчого комітету від 16.11.2017 року № 619 «Про проведення міських заходів, присвячених новорічним та різдвяним святам», та з метою проведення міських заходів, присвячених новорічним та різдвяним святам,  виконком міської ради</w:t>
      </w:r>
    </w:p>
    <w:p w:rsidR="002C3C06" w:rsidRPr="00F8729E" w:rsidRDefault="002C3C06" w:rsidP="00F8729E">
      <w:pPr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 </w:t>
      </w:r>
    </w:p>
    <w:p w:rsidR="002C3C06" w:rsidRPr="00F8729E" w:rsidRDefault="002C3C06" w:rsidP="008E3416">
      <w:pPr>
        <w:jc w:val="both"/>
        <w:rPr>
          <w:b/>
          <w:sz w:val="26"/>
          <w:szCs w:val="26"/>
          <w:lang w:val="uk-UA"/>
        </w:rPr>
      </w:pPr>
      <w:r w:rsidRPr="00F8729E">
        <w:rPr>
          <w:b/>
          <w:sz w:val="26"/>
          <w:szCs w:val="26"/>
          <w:lang w:val="uk-UA"/>
        </w:rPr>
        <w:t>ВИРІШИВ:</w:t>
      </w:r>
    </w:p>
    <w:p w:rsidR="002C3C06" w:rsidRPr="00F8729E" w:rsidRDefault="002C3C06" w:rsidP="008E3416">
      <w:pPr>
        <w:jc w:val="both"/>
        <w:rPr>
          <w:b/>
          <w:sz w:val="26"/>
          <w:szCs w:val="26"/>
          <w:lang w:val="uk-UA"/>
        </w:rPr>
      </w:pPr>
    </w:p>
    <w:p w:rsidR="002C3C06" w:rsidRPr="00F8729E" w:rsidRDefault="002C3C06" w:rsidP="008E3416">
      <w:pPr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         1. Затвердити кошторис витрат відділу культури щодо проведення міських заходів, присвячених новорічним та різдвяним святам (Додаток </w:t>
      </w:r>
      <w:r>
        <w:rPr>
          <w:sz w:val="26"/>
          <w:szCs w:val="26"/>
          <w:lang w:val="uk-UA"/>
        </w:rPr>
        <w:t>1</w:t>
      </w:r>
      <w:r w:rsidRPr="00F8729E">
        <w:rPr>
          <w:sz w:val="26"/>
          <w:szCs w:val="26"/>
          <w:lang w:val="uk-UA"/>
        </w:rPr>
        <w:t>).</w:t>
      </w:r>
    </w:p>
    <w:p w:rsidR="002C3C06" w:rsidRPr="00F8729E" w:rsidRDefault="002C3C06" w:rsidP="008E3416">
      <w:pPr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2</w:t>
      </w:r>
      <w:r w:rsidRPr="00F8729E">
        <w:rPr>
          <w:sz w:val="26"/>
          <w:szCs w:val="26"/>
          <w:lang w:val="uk-UA"/>
        </w:rPr>
        <w:t xml:space="preserve">.Міському </w:t>
      </w:r>
      <w:proofErr w:type="spellStart"/>
      <w:r w:rsidRPr="00F8729E">
        <w:rPr>
          <w:sz w:val="26"/>
          <w:szCs w:val="26"/>
          <w:lang w:val="uk-UA"/>
        </w:rPr>
        <w:t>фінуправлінню</w:t>
      </w:r>
      <w:proofErr w:type="spellEnd"/>
      <w:r w:rsidRPr="00F8729E">
        <w:rPr>
          <w:sz w:val="26"/>
          <w:szCs w:val="26"/>
          <w:lang w:val="uk-UA"/>
        </w:rPr>
        <w:t xml:space="preserve"> (М.І. </w:t>
      </w:r>
      <w:proofErr w:type="spellStart"/>
      <w:r w:rsidRPr="00F8729E">
        <w:rPr>
          <w:sz w:val="26"/>
          <w:szCs w:val="26"/>
          <w:lang w:val="uk-UA"/>
        </w:rPr>
        <w:t>Багрінцева</w:t>
      </w:r>
      <w:proofErr w:type="spellEnd"/>
      <w:r w:rsidRPr="00F8729E">
        <w:rPr>
          <w:sz w:val="26"/>
          <w:szCs w:val="26"/>
          <w:lang w:val="uk-UA"/>
        </w:rPr>
        <w:t>) профінансувати витрати на проведення міських заходів, присвячених новорічним та різдвяним святам.</w:t>
      </w:r>
    </w:p>
    <w:p w:rsidR="002C3C06" w:rsidRPr="00F8729E" w:rsidRDefault="002C3C06" w:rsidP="008E3416">
      <w:pPr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3</w:t>
      </w:r>
      <w:r w:rsidRPr="00F8729E">
        <w:rPr>
          <w:sz w:val="26"/>
          <w:szCs w:val="26"/>
          <w:lang w:val="uk-UA"/>
        </w:rPr>
        <w:t xml:space="preserve">. Дане рішення підлягає оприлюдненню. </w:t>
      </w:r>
    </w:p>
    <w:p w:rsidR="002C3C06" w:rsidRPr="00F8729E" w:rsidRDefault="002C3C06" w:rsidP="00451BC7">
      <w:pPr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4</w:t>
      </w:r>
      <w:r w:rsidRPr="00F8729E">
        <w:rPr>
          <w:sz w:val="26"/>
          <w:szCs w:val="26"/>
          <w:lang w:val="uk-UA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Pr="00F8729E">
        <w:rPr>
          <w:sz w:val="26"/>
          <w:szCs w:val="26"/>
          <w:lang w:val="uk-UA"/>
        </w:rPr>
        <w:t>Зарецького</w:t>
      </w:r>
      <w:proofErr w:type="spellEnd"/>
      <w:r w:rsidRPr="00F8729E">
        <w:rPr>
          <w:sz w:val="26"/>
          <w:szCs w:val="26"/>
          <w:lang w:val="uk-UA"/>
        </w:rPr>
        <w:t xml:space="preserve"> С.В.</w:t>
      </w:r>
    </w:p>
    <w:p w:rsidR="002C3C06" w:rsidRDefault="002C3C06" w:rsidP="00451BC7">
      <w:pPr>
        <w:rPr>
          <w:b/>
          <w:sz w:val="24"/>
          <w:szCs w:val="24"/>
          <w:lang w:val="uk-UA"/>
        </w:rPr>
      </w:pPr>
    </w:p>
    <w:p w:rsidR="002C3C06" w:rsidRDefault="002C3C06" w:rsidP="00451BC7">
      <w:pPr>
        <w:rPr>
          <w:b/>
          <w:sz w:val="24"/>
          <w:szCs w:val="24"/>
          <w:lang w:val="uk-UA"/>
        </w:rPr>
      </w:pPr>
    </w:p>
    <w:p w:rsidR="000C7D73" w:rsidRDefault="000C7D73" w:rsidP="00451BC7">
      <w:pPr>
        <w:rPr>
          <w:b/>
          <w:sz w:val="24"/>
          <w:szCs w:val="24"/>
          <w:lang w:val="uk-UA"/>
        </w:rPr>
      </w:pPr>
    </w:p>
    <w:p w:rsidR="002C3C06" w:rsidRDefault="002C3C06" w:rsidP="00451BC7">
      <w:pPr>
        <w:rPr>
          <w:b/>
          <w:sz w:val="24"/>
          <w:szCs w:val="24"/>
          <w:lang w:val="uk-UA"/>
        </w:rPr>
      </w:pPr>
    </w:p>
    <w:p w:rsidR="000C7D73" w:rsidRPr="00381C6E" w:rsidRDefault="000C7D73" w:rsidP="000C7D73">
      <w:pPr>
        <w:rPr>
          <w:b/>
          <w:sz w:val="24"/>
          <w:szCs w:val="24"/>
          <w:lang w:val="uk-UA"/>
        </w:rPr>
      </w:pPr>
      <w:r w:rsidRPr="00381C6E">
        <w:rPr>
          <w:b/>
          <w:sz w:val="24"/>
          <w:szCs w:val="24"/>
          <w:lang w:val="uk-UA"/>
        </w:rPr>
        <w:t>Заступник міського голови,</w:t>
      </w:r>
    </w:p>
    <w:p w:rsidR="000C7D73" w:rsidRDefault="000C7D73" w:rsidP="000C7D73">
      <w:pPr>
        <w:rPr>
          <w:b/>
          <w:sz w:val="24"/>
          <w:szCs w:val="24"/>
          <w:lang w:val="uk-UA"/>
        </w:rPr>
      </w:pPr>
      <w:r w:rsidRPr="00381C6E">
        <w:rPr>
          <w:b/>
          <w:sz w:val="24"/>
          <w:szCs w:val="24"/>
          <w:lang w:val="uk-UA"/>
        </w:rPr>
        <w:t xml:space="preserve">Начальник фонду комунального майна                                                О.В. </w:t>
      </w:r>
      <w:proofErr w:type="spellStart"/>
      <w:r w:rsidRPr="00381C6E">
        <w:rPr>
          <w:b/>
          <w:sz w:val="24"/>
          <w:szCs w:val="24"/>
          <w:lang w:val="uk-UA"/>
        </w:rPr>
        <w:t>Ольшанський</w:t>
      </w:r>
      <w:proofErr w:type="spellEnd"/>
    </w:p>
    <w:p w:rsidR="000C7D73" w:rsidRDefault="000C7D73" w:rsidP="000C7D73">
      <w:pPr>
        <w:rPr>
          <w:b/>
          <w:sz w:val="24"/>
          <w:szCs w:val="24"/>
          <w:lang w:val="uk-UA"/>
        </w:rPr>
      </w:pPr>
    </w:p>
    <w:p w:rsidR="000C7D73" w:rsidRDefault="000C7D73" w:rsidP="000C7D73">
      <w:pPr>
        <w:rPr>
          <w:b/>
          <w:sz w:val="24"/>
          <w:szCs w:val="24"/>
          <w:lang w:val="uk-UA"/>
        </w:rPr>
      </w:pPr>
    </w:p>
    <w:p w:rsidR="000C7D73" w:rsidRDefault="000C7D73" w:rsidP="000C7D73">
      <w:pPr>
        <w:rPr>
          <w:b/>
          <w:sz w:val="24"/>
          <w:szCs w:val="24"/>
          <w:lang w:val="uk-UA"/>
        </w:rPr>
      </w:pPr>
    </w:p>
    <w:p w:rsidR="000C7D73" w:rsidRDefault="000C7D73" w:rsidP="000C7D73">
      <w:pPr>
        <w:rPr>
          <w:b/>
          <w:sz w:val="24"/>
          <w:szCs w:val="24"/>
          <w:lang w:val="uk-UA"/>
        </w:rPr>
      </w:pPr>
    </w:p>
    <w:p w:rsidR="000C7D73" w:rsidRDefault="000C7D73" w:rsidP="000C7D73">
      <w:pPr>
        <w:rPr>
          <w:b/>
          <w:sz w:val="24"/>
          <w:szCs w:val="24"/>
          <w:lang w:val="uk-UA"/>
        </w:rPr>
      </w:pPr>
    </w:p>
    <w:p w:rsidR="000C7D73" w:rsidRDefault="000C7D73" w:rsidP="000C7D73">
      <w:pPr>
        <w:rPr>
          <w:b/>
          <w:sz w:val="24"/>
          <w:szCs w:val="24"/>
          <w:lang w:val="uk-UA"/>
        </w:rPr>
      </w:pPr>
    </w:p>
    <w:p w:rsidR="000C7D73" w:rsidRDefault="000C7D73" w:rsidP="000C7D73">
      <w:pPr>
        <w:rPr>
          <w:b/>
          <w:sz w:val="24"/>
          <w:szCs w:val="24"/>
          <w:lang w:val="uk-UA"/>
        </w:rPr>
      </w:pPr>
    </w:p>
    <w:p w:rsidR="000C7D73" w:rsidRDefault="000C7D73" w:rsidP="000C7D73">
      <w:pPr>
        <w:rPr>
          <w:b/>
          <w:sz w:val="24"/>
          <w:szCs w:val="24"/>
          <w:lang w:val="uk-UA"/>
        </w:rPr>
      </w:pPr>
    </w:p>
    <w:p w:rsidR="000C7D73" w:rsidRDefault="000C7D73" w:rsidP="000C7D73">
      <w:pPr>
        <w:rPr>
          <w:b/>
          <w:sz w:val="24"/>
          <w:szCs w:val="24"/>
          <w:lang w:val="uk-UA"/>
        </w:rPr>
      </w:pPr>
    </w:p>
    <w:p w:rsidR="000C7D73" w:rsidRDefault="000C7D73" w:rsidP="000C7D73">
      <w:pPr>
        <w:rPr>
          <w:b/>
          <w:sz w:val="24"/>
          <w:szCs w:val="24"/>
          <w:lang w:val="uk-UA"/>
        </w:rPr>
      </w:pPr>
    </w:p>
    <w:p w:rsidR="000C7D73" w:rsidRDefault="000C7D73" w:rsidP="000C7D73">
      <w:pPr>
        <w:rPr>
          <w:b/>
          <w:sz w:val="24"/>
          <w:szCs w:val="24"/>
          <w:lang w:val="uk-UA"/>
        </w:rPr>
      </w:pPr>
    </w:p>
    <w:p w:rsidR="000C7D73" w:rsidRDefault="000C7D73" w:rsidP="000C7D73">
      <w:pPr>
        <w:rPr>
          <w:b/>
          <w:sz w:val="24"/>
          <w:szCs w:val="24"/>
          <w:lang w:val="uk-UA"/>
        </w:rPr>
      </w:pPr>
    </w:p>
    <w:p w:rsidR="000C7D73" w:rsidRDefault="000C7D73" w:rsidP="000C7D73">
      <w:pPr>
        <w:rPr>
          <w:b/>
          <w:sz w:val="24"/>
          <w:szCs w:val="24"/>
          <w:lang w:val="uk-UA"/>
        </w:rPr>
      </w:pPr>
    </w:p>
    <w:p w:rsidR="000C7D73" w:rsidRDefault="000C7D73" w:rsidP="000C7D73">
      <w:pPr>
        <w:rPr>
          <w:b/>
          <w:sz w:val="24"/>
          <w:szCs w:val="24"/>
          <w:lang w:val="uk-UA"/>
        </w:rPr>
      </w:pPr>
    </w:p>
    <w:p w:rsidR="000C7D73" w:rsidRPr="00381C6E" w:rsidRDefault="000C7D73" w:rsidP="000C7D73">
      <w:pPr>
        <w:rPr>
          <w:b/>
          <w:sz w:val="24"/>
          <w:szCs w:val="24"/>
          <w:lang w:val="uk-UA"/>
        </w:rPr>
      </w:pPr>
    </w:p>
    <w:p w:rsidR="000C7D73" w:rsidRDefault="000C7D73" w:rsidP="000C7D73">
      <w:pPr>
        <w:rPr>
          <w:b/>
          <w:sz w:val="24"/>
          <w:szCs w:val="24"/>
          <w:lang w:val="uk-UA"/>
        </w:rPr>
      </w:pPr>
    </w:p>
    <w:p w:rsidR="002C3C06" w:rsidRPr="00E9031F" w:rsidRDefault="002C3C06" w:rsidP="003F11A4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4"/>
          <w:szCs w:val="24"/>
          <w:lang w:val="uk-UA"/>
        </w:rPr>
        <w:t>Додаток 1</w:t>
      </w:r>
    </w:p>
    <w:p w:rsidR="002C3C06" w:rsidRDefault="002C3C0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2C3C06" w:rsidRDefault="002C3C0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0C7D73">
        <w:rPr>
          <w:sz w:val="24"/>
          <w:szCs w:val="24"/>
          <w:lang w:val="uk-UA"/>
        </w:rPr>
        <w:t>08</w:t>
      </w:r>
      <w:r>
        <w:rPr>
          <w:sz w:val="24"/>
          <w:szCs w:val="24"/>
          <w:lang w:val="uk-UA"/>
        </w:rPr>
        <w:t>» грудня 201</w:t>
      </w:r>
      <w:r w:rsidR="00485274">
        <w:rPr>
          <w:sz w:val="24"/>
          <w:szCs w:val="24"/>
          <w:lang w:val="uk-UA"/>
        </w:rPr>
        <w:t>7</w:t>
      </w:r>
      <w:bookmarkStart w:id="0" w:name="_GoBack"/>
      <w:bookmarkEnd w:id="0"/>
      <w:r>
        <w:rPr>
          <w:sz w:val="24"/>
          <w:szCs w:val="24"/>
          <w:lang w:val="uk-UA"/>
        </w:rPr>
        <w:t xml:space="preserve"> року № </w:t>
      </w:r>
      <w:r w:rsidR="000C7D73">
        <w:rPr>
          <w:sz w:val="24"/>
          <w:szCs w:val="24"/>
          <w:lang w:val="uk-UA"/>
        </w:rPr>
        <w:t>719</w:t>
      </w:r>
    </w:p>
    <w:p w:rsidR="002C3C06" w:rsidRDefault="002C3C06" w:rsidP="00025B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2C3C06" w:rsidRPr="00025B2B" w:rsidRDefault="002C3C06" w:rsidP="00025B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>
        <w:rPr>
          <w:lang w:val="uk-UA"/>
        </w:rPr>
        <w:t xml:space="preserve">                                                                    </w:t>
      </w:r>
    </w:p>
    <w:p w:rsidR="002C3C06" w:rsidRPr="00033D12" w:rsidRDefault="002C3C06" w:rsidP="00025B2B">
      <w:pPr>
        <w:jc w:val="center"/>
        <w:rPr>
          <w:sz w:val="28"/>
          <w:szCs w:val="28"/>
          <w:lang w:val="uk-UA"/>
        </w:rPr>
      </w:pPr>
      <w:r w:rsidRPr="00033D12">
        <w:rPr>
          <w:sz w:val="28"/>
          <w:szCs w:val="28"/>
          <w:lang w:val="uk-UA"/>
        </w:rPr>
        <w:t>КОШТОРИС</w:t>
      </w:r>
    </w:p>
    <w:p w:rsidR="002C3C06" w:rsidRPr="00033D12" w:rsidRDefault="002C3C06" w:rsidP="008E3416">
      <w:pPr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2C3C06" w:rsidRDefault="002C3C06" w:rsidP="008E3416">
      <w:pPr>
        <w:jc w:val="center"/>
        <w:rPr>
          <w:sz w:val="28"/>
          <w:szCs w:val="28"/>
          <w:lang w:val="uk-UA"/>
        </w:rPr>
      </w:pPr>
      <w:r w:rsidRPr="00033D12">
        <w:rPr>
          <w:sz w:val="24"/>
          <w:szCs w:val="24"/>
          <w:lang w:val="uk-UA"/>
        </w:rPr>
        <w:t>присвячених новорічним та різдвяним святам</w:t>
      </w:r>
      <w:r>
        <w:rPr>
          <w:sz w:val="28"/>
          <w:szCs w:val="28"/>
          <w:lang w:val="uk-UA"/>
        </w:rPr>
        <w:t xml:space="preserve">                               </w:t>
      </w:r>
    </w:p>
    <w:p w:rsidR="002C3C06" w:rsidRDefault="002C3C06" w:rsidP="008E3416">
      <w:pPr>
        <w:rPr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57"/>
        <w:gridCol w:w="7571"/>
        <w:gridCol w:w="1463"/>
      </w:tblGrid>
      <w:tr w:rsidR="002C3C06" w:rsidRPr="00C228A8" w:rsidTr="008B3686">
        <w:tc>
          <w:tcPr>
            <w:tcW w:w="657" w:type="dxa"/>
          </w:tcPr>
          <w:p w:rsidR="002C3C06" w:rsidRPr="00C228A8" w:rsidRDefault="002C3C06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71" w:type="dxa"/>
          </w:tcPr>
          <w:p w:rsidR="002C3C06" w:rsidRPr="00C228A8" w:rsidRDefault="002C3C06" w:rsidP="0047305F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2C3C06" w:rsidRPr="00C228A8" w:rsidRDefault="002C3C06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2C3C06" w:rsidRPr="00C228A8" w:rsidRDefault="002C3C06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2C3C06" w:rsidRPr="00C228A8" w:rsidRDefault="002C3C06" w:rsidP="004730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4030</w:t>
            </w:r>
            <w:r w:rsidRPr="00C228A8">
              <w:rPr>
                <w:sz w:val="24"/>
                <w:szCs w:val="24"/>
                <w:lang w:val="uk-UA"/>
              </w:rPr>
              <w:t>, КЕКВ 2240</w:t>
            </w:r>
          </w:p>
          <w:p w:rsidR="002C3C06" w:rsidRPr="00C228A8" w:rsidRDefault="002C3C06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C3C06" w:rsidRPr="00C228A8" w:rsidRDefault="002C3C06" w:rsidP="007444A6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C228A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Pr="00C228A8">
              <w:rPr>
                <w:sz w:val="24"/>
                <w:szCs w:val="24"/>
                <w:lang w:val="uk-UA"/>
              </w:rPr>
              <w:t xml:space="preserve">00 грн.      </w:t>
            </w:r>
          </w:p>
        </w:tc>
      </w:tr>
      <w:tr w:rsidR="002C3C06" w:rsidRPr="00C228A8" w:rsidTr="008B3686">
        <w:tc>
          <w:tcPr>
            <w:tcW w:w="657" w:type="dxa"/>
          </w:tcPr>
          <w:p w:rsidR="002C3C06" w:rsidRPr="00C228A8" w:rsidRDefault="002C3C06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C228A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2C3C06" w:rsidRPr="00033D12" w:rsidRDefault="002C3C06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охорону новорічних ялинок та сцени на                                               </w:t>
            </w:r>
          </w:p>
          <w:p w:rsidR="002C3C06" w:rsidRDefault="002C3C06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площах міста </w:t>
            </w:r>
          </w:p>
          <w:p w:rsidR="002C3C06" w:rsidRPr="00C228A8" w:rsidRDefault="002C3C06" w:rsidP="00FC4E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4030</w:t>
            </w:r>
            <w:r w:rsidRPr="00C228A8">
              <w:rPr>
                <w:sz w:val="24"/>
                <w:szCs w:val="24"/>
                <w:lang w:val="uk-UA"/>
              </w:rPr>
              <w:t>, КЕКВ 2240</w:t>
            </w:r>
          </w:p>
          <w:p w:rsidR="002C3C06" w:rsidRPr="00C228A8" w:rsidRDefault="002C3C06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C3C06" w:rsidRDefault="002C3C06" w:rsidP="00847BC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87</w:t>
            </w:r>
            <w:r w:rsidRPr="00847BCF">
              <w:rPr>
                <w:color w:val="FF0000"/>
                <w:sz w:val="24"/>
                <w:lang w:val="uk-UA"/>
              </w:rPr>
              <w:t xml:space="preserve"> 000</w:t>
            </w:r>
            <w:r w:rsidRPr="00847BCF">
              <w:rPr>
                <w:color w:val="FF0000"/>
                <w:sz w:val="24"/>
                <w:szCs w:val="24"/>
                <w:lang w:val="uk-UA"/>
              </w:rPr>
              <w:t xml:space="preserve"> грн. </w:t>
            </w:r>
          </w:p>
          <w:p w:rsidR="002C3C06" w:rsidRPr="00847BCF" w:rsidRDefault="002C3C06" w:rsidP="00847BC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 w:rsidRPr="00847BCF">
              <w:rPr>
                <w:color w:val="FF0000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2C3C06" w:rsidRPr="00C228A8" w:rsidTr="008B3686">
        <w:tc>
          <w:tcPr>
            <w:tcW w:w="657" w:type="dxa"/>
          </w:tcPr>
          <w:p w:rsidR="002C3C06" w:rsidRDefault="002C3C06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571" w:type="dxa"/>
          </w:tcPr>
          <w:p w:rsidR="002C3C06" w:rsidRDefault="002C3C06" w:rsidP="00614EAC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з монтажу та демонтажу міської сцени на площах  </w:t>
            </w:r>
          </w:p>
          <w:p w:rsidR="002C3C06" w:rsidRPr="00C228A8" w:rsidRDefault="002C3C06" w:rsidP="00614E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4030</w:t>
            </w:r>
            <w:r w:rsidRPr="00C228A8">
              <w:rPr>
                <w:sz w:val="24"/>
                <w:szCs w:val="24"/>
                <w:lang w:val="uk-UA"/>
              </w:rPr>
              <w:t>, КЕКВ 2240</w:t>
            </w:r>
          </w:p>
          <w:p w:rsidR="002C3C06" w:rsidRDefault="002C3C06" w:rsidP="00847BCF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C3C06" w:rsidRDefault="002C3C06" w:rsidP="005713DF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9 900 грн</w:t>
            </w:r>
          </w:p>
        </w:tc>
      </w:tr>
      <w:tr w:rsidR="002C3C06" w:rsidRPr="00C228A8" w:rsidTr="008B3686">
        <w:tc>
          <w:tcPr>
            <w:tcW w:w="657" w:type="dxa"/>
          </w:tcPr>
          <w:p w:rsidR="002C3C06" w:rsidRPr="00C228A8" w:rsidRDefault="002C3C06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C228A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2C3C06" w:rsidRDefault="002C3C06" w:rsidP="00847BCF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по демонтажу новорічних ялинок та                                               святкової атрибутики на площах </w:t>
            </w:r>
          </w:p>
          <w:p w:rsidR="002C3C06" w:rsidRPr="00C228A8" w:rsidRDefault="002C3C06" w:rsidP="00FC4E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4030</w:t>
            </w:r>
            <w:r w:rsidRPr="00C228A8">
              <w:rPr>
                <w:sz w:val="24"/>
                <w:szCs w:val="24"/>
                <w:lang w:val="uk-UA"/>
              </w:rPr>
              <w:t>, КЕКВ 2240</w:t>
            </w:r>
          </w:p>
          <w:p w:rsidR="002C3C06" w:rsidRPr="00C228A8" w:rsidRDefault="002C3C06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C3C06" w:rsidRPr="00C228A8" w:rsidRDefault="002C3C06" w:rsidP="005713DF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100 000</w:t>
            </w:r>
            <w:r w:rsidRPr="00E207E9">
              <w:rPr>
                <w:sz w:val="24"/>
                <w:szCs w:val="24"/>
                <w:lang w:val="uk-UA"/>
              </w:rPr>
              <w:t xml:space="preserve"> грн.</w:t>
            </w:r>
            <w:r>
              <w:rPr>
                <w:color w:val="FF0000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2C3C06" w:rsidRDefault="002C3C06" w:rsidP="0097097A">
      <w:pPr>
        <w:tabs>
          <w:tab w:val="left" w:pos="751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C3C06" w:rsidRDefault="002C3C06" w:rsidP="008E3416">
      <w:pPr>
        <w:tabs>
          <w:tab w:val="left" w:pos="7515"/>
        </w:tabs>
        <w:jc w:val="right"/>
        <w:rPr>
          <w:sz w:val="24"/>
          <w:szCs w:val="24"/>
          <w:lang w:val="uk-UA"/>
        </w:rPr>
      </w:pPr>
    </w:p>
    <w:p w:rsidR="002C3C06" w:rsidRPr="00E207E9" w:rsidRDefault="002C3C06" w:rsidP="001278C1">
      <w:pPr>
        <w:tabs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ВСЬОГО:       206 900 </w:t>
      </w:r>
      <w:r w:rsidRPr="00E207E9">
        <w:rPr>
          <w:sz w:val="24"/>
          <w:szCs w:val="24"/>
          <w:lang w:val="uk-UA"/>
        </w:rPr>
        <w:t>грн.</w:t>
      </w:r>
    </w:p>
    <w:p w:rsidR="002C3C06" w:rsidRDefault="002C3C06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2C3C06" w:rsidRDefault="002C3C06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2C3C06" w:rsidRDefault="002C3C06" w:rsidP="008E3416">
      <w:pPr>
        <w:ind w:right="-425"/>
        <w:rPr>
          <w:b/>
          <w:sz w:val="24"/>
          <w:szCs w:val="24"/>
          <w:lang w:val="uk-UA"/>
        </w:rPr>
      </w:pPr>
    </w:p>
    <w:p w:rsidR="002C3C06" w:rsidRDefault="002C3C06" w:rsidP="00FD001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2C3C06" w:rsidRDefault="002C3C06">
      <w:pPr>
        <w:rPr>
          <w:lang w:val="uk-UA"/>
        </w:rPr>
      </w:pPr>
    </w:p>
    <w:p w:rsidR="002C3C06" w:rsidRPr="00E207E9" w:rsidRDefault="002C3C06">
      <w:pPr>
        <w:rPr>
          <w:lang w:val="uk-UA"/>
        </w:rPr>
      </w:pPr>
    </w:p>
    <w:sectPr w:rsidR="002C3C06" w:rsidRPr="00E207E9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16"/>
    <w:rsid w:val="000155A3"/>
    <w:rsid w:val="00016A18"/>
    <w:rsid w:val="000179AC"/>
    <w:rsid w:val="00022BE1"/>
    <w:rsid w:val="00025B2B"/>
    <w:rsid w:val="00033D12"/>
    <w:rsid w:val="0003683E"/>
    <w:rsid w:val="00055443"/>
    <w:rsid w:val="000724C2"/>
    <w:rsid w:val="00092020"/>
    <w:rsid w:val="000A28E8"/>
    <w:rsid w:val="000A4BB5"/>
    <w:rsid w:val="000C0120"/>
    <w:rsid w:val="000C7D73"/>
    <w:rsid w:val="000D0ECE"/>
    <w:rsid w:val="000F1CD4"/>
    <w:rsid w:val="000F682D"/>
    <w:rsid w:val="001076D4"/>
    <w:rsid w:val="00111424"/>
    <w:rsid w:val="001278C1"/>
    <w:rsid w:val="00141DFF"/>
    <w:rsid w:val="00154056"/>
    <w:rsid w:val="0018394D"/>
    <w:rsid w:val="001E43E9"/>
    <w:rsid w:val="001E47F7"/>
    <w:rsid w:val="001F5E89"/>
    <w:rsid w:val="00206F34"/>
    <w:rsid w:val="00230FB9"/>
    <w:rsid w:val="00264F29"/>
    <w:rsid w:val="002B18FF"/>
    <w:rsid w:val="002C3C06"/>
    <w:rsid w:val="002E19D0"/>
    <w:rsid w:val="00303E8D"/>
    <w:rsid w:val="00312BDF"/>
    <w:rsid w:val="003153C7"/>
    <w:rsid w:val="0032734A"/>
    <w:rsid w:val="00342BA3"/>
    <w:rsid w:val="0036249B"/>
    <w:rsid w:val="003954AB"/>
    <w:rsid w:val="003C2D31"/>
    <w:rsid w:val="003C67B6"/>
    <w:rsid w:val="003F11A4"/>
    <w:rsid w:val="00402E12"/>
    <w:rsid w:val="0040364D"/>
    <w:rsid w:val="0044216F"/>
    <w:rsid w:val="00450C07"/>
    <w:rsid w:val="00451BC7"/>
    <w:rsid w:val="00461257"/>
    <w:rsid w:val="00467E30"/>
    <w:rsid w:val="0047305F"/>
    <w:rsid w:val="00475986"/>
    <w:rsid w:val="004763CD"/>
    <w:rsid w:val="00485274"/>
    <w:rsid w:val="00497878"/>
    <w:rsid w:val="004A6C70"/>
    <w:rsid w:val="004B4E92"/>
    <w:rsid w:val="004C7796"/>
    <w:rsid w:val="004E5AF6"/>
    <w:rsid w:val="004F0784"/>
    <w:rsid w:val="004F0CCB"/>
    <w:rsid w:val="004F5E2D"/>
    <w:rsid w:val="004F60D4"/>
    <w:rsid w:val="004F74E5"/>
    <w:rsid w:val="0054431A"/>
    <w:rsid w:val="00563926"/>
    <w:rsid w:val="005713DF"/>
    <w:rsid w:val="00571A76"/>
    <w:rsid w:val="00574D69"/>
    <w:rsid w:val="00592542"/>
    <w:rsid w:val="005A32EC"/>
    <w:rsid w:val="005A7702"/>
    <w:rsid w:val="005B0BC1"/>
    <w:rsid w:val="005B32E9"/>
    <w:rsid w:val="005B76F7"/>
    <w:rsid w:val="005E385E"/>
    <w:rsid w:val="005E7A71"/>
    <w:rsid w:val="00612810"/>
    <w:rsid w:val="00614EAC"/>
    <w:rsid w:val="00630825"/>
    <w:rsid w:val="0063246B"/>
    <w:rsid w:val="00656E44"/>
    <w:rsid w:val="006614C3"/>
    <w:rsid w:val="0068343F"/>
    <w:rsid w:val="006F12CB"/>
    <w:rsid w:val="00701806"/>
    <w:rsid w:val="00713D8D"/>
    <w:rsid w:val="007249B0"/>
    <w:rsid w:val="007314CC"/>
    <w:rsid w:val="00734F48"/>
    <w:rsid w:val="007417DB"/>
    <w:rsid w:val="00742D55"/>
    <w:rsid w:val="007444A6"/>
    <w:rsid w:val="007512E8"/>
    <w:rsid w:val="007754DA"/>
    <w:rsid w:val="00783581"/>
    <w:rsid w:val="00784330"/>
    <w:rsid w:val="007A1F42"/>
    <w:rsid w:val="007E018D"/>
    <w:rsid w:val="00804AC9"/>
    <w:rsid w:val="00826959"/>
    <w:rsid w:val="0083022D"/>
    <w:rsid w:val="008321F5"/>
    <w:rsid w:val="0084259A"/>
    <w:rsid w:val="00847BCF"/>
    <w:rsid w:val="00863C2C"/>
    <w:rsid w:val="00877AC3"/>
    <w:rsid w:val="00895C03"/>
    <w:rsid w:val="008A1C1D"/>
    <w:rsid w:val="008B3686"/>
    <w:rsid w:val="008E3416"/>
    <w:rsid w:val="00903AFB"/>
    <w:rsid w:val="00945226"/>
    <w:rsid w:val="00953D61"/>
    <w:rsid w:val="00955D90"/>
    <w:rsid w:val="00966932"/>
    <w:rsid w:val="0097097A"/>
    <w:rsid w:val="00977FA4"/>
    <w:rsid w:val="009A33A2"/>
    <w:rsid w:val="009A53B0"/>
    <w:rsid w:val="009B1933"/>
    <w:rsid w:val="00A1028D"/>
    <w:rsid w:val="00A15908"/>
    <w:rsid w:val="00A275C5"/>
    <w:rsid w:val="00A53337"/>
    <w:rsid w:val="00A737BA"/>
    <w:rsid w:val="00A827FA"/>
    <w:rsid w:val="00AC6251"/>
    <w:rsid w:val="00AE13C3"/>
    <w:rsid w:val="00B1184F"/>
    <w:rsid w:val="00B2242C"/>
    <w:rsid w:val="00B344DE"/>
    <w:rsid w:val="00B51C38"/>
    <w:rsid w:val="00BA7845"/>
    <w:rsid w:val="00BD7A35"/>
    <w:rsid w:val="00BE716C"/>
    <w:rsid w:val="00C228A8"/>
    <w:rsid w:val="00C36088"/>
    <w:rsid w:val="00C611A6"/>
    <w:rsid w:val="00C74EE1"/>
    <w:rsid w:val="00C77D36"/>
    <w:rsid w:val="00CA78F0"/>
    <w:rsid w:val="00CC1577"/>
    <w:rsid w:val="00CC2521"/>
    <w:rsid w:val="00CE074B"/>
    <w:rsid w:val="00D11A2E"/>
    <w:rsid w:val="00D207A0"/>
    <w:rsid w:val="00D43A60"/>
    <w:rsid w:val="00D57562"/>
    <w:rsid w:val="00D82E88"/>
    <w:rsid w:val="00D94CD3"/>
    <w:rsid w:val="00DB340F"/>
    <w:rsid w:val="00DC52DD"/>
    <w:rsid w:val="00DD0584"/>
    <w:rsid w:val="00DD466C"/>
    <w:rsid w:val="00E16BAF"/>
    <w:rsid w:val="00E207E9"/>
    <w:rsid w:val="00E21694"/>
    <w:rsid w:val="00E51063"/>
    <w:rsid w:val="00E62EB7"/>
    <w:rsid w:val="00E64B53"/>
    <w:rsid w:val="00E6501A"/>
    <w:rsid w:val="00E9031F"/>
    <w:rsid w:val="00E95A8F"/>
    <w:rsid w:val="00EA4C7A"/>
    <w:rsid w:val="00F33B21"/>
    <w:rsid w:val="00F71361"/>
    <w:rsid w:val="00F73D1F"/>
    <w:rsid w:val="00F84204"/>
    <w:rsid w:val="00F8729E"/>
    <w:rsid w:val="00FB00AF"/>
    <w:rsid w:val="00FB3A68"/>
    <w:rsid w:val="00FC44B4"/>
    <w:rsid w:val="00FC4ECF"/>
    <w:rsid w:val="00FD001A"/>
    <w:rsid w:val="00FE3024"/>
    <w:rsid w:val="00FE42B7"/>
    <w:rsid w:val="00FE4873"/>
    <w:rsid w:val="00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09D773-CA4B-49A9-8834-A5E5B801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451BC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2673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3</cp:revision>
  <cp:lastPrinted>2016-12-27T11:34:00Z</cp:lastPrinted>
  <dcterms:created xsi:type="dcterms:W3CDTF">2017-12-12T08:40:00Z</dcterms:created>
  <dcterms:modified xsi:type="dcterms:W3CDTF">2017-12-12T09:02:00Z</dcterms:modified>
</cp:coreProperties>
</file>